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4F7" w:rsidRPr="00291DCB" w:rsidRDefault="004734F7" w:rsidP="00291DCB">
      <w:pPr>
        <w:pStyle w:val="Nagwek1"/>
        <w:spacing w:line="360" w:lineRule="auto"/>
        <w:rPr>
          <w:rFonts w:ascii="Arial" w:hAnsi="Arial" w:cs="Arial"/>
          <w:color w:val="auto"/>
          <w:sz w:val="24"/>
          <w:szCs w:val="24"/>
        </w:rPr>
      </w:pPr>
      <w:r w:rsidRPr="00291DCB">
        <w:rPr>
          <w:rFonts w:ascii="Arial" w:hAnsi="Arial" w:cs="Arial"/>
          <w:color w:val="auto"/>
          <w:sz w:val="24"/>
          <w:szCs w:val="24"/>
        </w:rPr>
        <w:t>Audiodeskrypcja instalacji Marka Sobczyka znajdującej się w przestrzeni wystawy Prototypy 05: Marek Sobczyk. Podróż-</w:t>
      </w:r>
      <w:proofErr w:type="spellStart"/>
      <w:r w:rsidRPr="00291DCB">
        <w:rPr>
          <w:rFonts w:ascii="Arial" w:hAnsi="Arial" w:cs="Arial"/>
          <w:color w:val="auto"/>
          <w:sz w:val="24"/>
          <w:szCs w:val="24"/>
        </w:rPr>
        <w:t>Podrut</w:t>
      </w:r>
      <w:proofErr w:type="spellEnd"/>
      <w:r w:rsidRPr="00291DCB">
        <w:rPr>
          <w:rFonts w:ascii="Arial" w:hAnsi="Arial" w:cs="Arial"/>
          <w:color w:val="auto"/>
          <w:sz w:val="24"/>
          <w:szCs w:val="24"/>
        </w:rPr>
        <w:t xml:space="preserve"> [</w:t>
      </w:r>
      <w:proofErr w:type="spellStart"/>
      <w:r w:rsidRPr="00291DCB">
        <w:rPr>
          <w:rFonts w:ascii="Arial" w:hAnsi="Arial" w:cs="Arial"/>
          <w:color w:val="auto"/>
          <w:sz w:val="24"/>
          <w:szCs w:val="24"/>
        </w:rPr>
        <w:t>Polentransport</w:t>
      </w:r>
      <w:proofErr w:type="spellEnd"/>
      <w:r w:rsidRPr="00291DCB">
        <w:rPr>
          <w:rFonts w:ascii="Arial" w:hAnsi="Arial" w:cs="Arial"/>
          <w:color w:val="auto"/>
          <w:sz w:val="24"/>
          <w:szCs w:val="24"/>
        </w:rPr>
        <w:t>], Muzeum Sztuki w Łodzi.</w:t>
      </w:r>
    </w:p>
    <w:p w:rsidR="00F127D6" w:rsidRPr="00291DCB" w:rsidRDefault="00675C57" w:rsidP="00291DCB">
      <w:pPr>
        <w:spacing w:line="360" w:lineRule="auto"/>
        <w:rPr>
          <w:rFonts w:ascii="Arial" w:hAnsi="Arial" w:cs="Arial"/>
          <w:sz w:val="24"/>
          <w:szCs w:val="24"/>
        </w:rPr>
      </w:pPr>
      <w:r w:rsidRPr="00291DCB">
        <w:rPr>
          <w:rFonts w:ascii="Arial" w:hAnsi="Arial" w:cs="Arial"/>
          <w:sz w:val="24"/>
          <w:szCs w:val="24"/>
        </w:rPr>
        <w:t>Ocynkowany pręt meandruje po całej przestrzeni wystawy. Wchodząc na ekspozycję najpierw znajdujemy się w krótkim korytarzu</w:t>
      </w:r>
      <w:r w:rsidR="00A530EE" w:rsidRPr="00291DCB">
        <w:rPr>
          <w:rFonts w:ascii="Arial" w:hAnsi="Arial" w:cs="Arial"/>
          <w:sz w:val="24"/>
          <w:szCs w:val="24"/>
        </w:rPr>
        <w:t xml:space="preserve"> szerokim na </w:t>
      </w:r>
      <w:r w:rsidR="001B3A6A" w:rsidRPr="00291DCB">
        <w:rPr>
          <w:rFonts w:ascii="Arial" w:hAnsi="Arial" w:cs="Arial"/>
          <w:sz w:val="24"/>
          <w:szCs w:val="24"/>
        </w:rPr>
        <w:t>2,20 m i długim na 3,20 m</w:t>
      </w:r>
      <w:r w:rsidRPr="00291DCB">
        <w:rPr>
          <w:rFonts w:ascii="Arial" w:hAnsi="Arial" w:cs="Arial"/>
          <w:sz w:val="24"/>
          <w:szCs w:val="24"/>
        </w:rPr>
        <w:t xml:space="preserve">. Po prawo szerokie </w:t>
      </w:r>
      <w:r w:rsidR="001B3A6A" w:rsidRPr="00291DCB">
        <w:rPr>
          <w:rFonts w:ascii="Arial" w:hAnsi="Arial" w:cs="Arial"/>
          <w:sz w:val="24"/>
          <w:szCs w:val="24"/>
        </w:rPr>
        <w:t xml:space="preserve">na ok. 2 m </w:t>
      </w:r>
      <w:r w:rsidRPr="00291DCB">
        <w:rPr>
          <w:rFonts w:ascii="Arial" w:hAnsi="Arial" w:cs="Arial"/>
          <w:sz w:val="24"/>
          <w:szCs w:val="24"/>
        </w:rPr>
        <w:t xml:space="preserve">przejście do dużej, prostokątnej </w:t>
      </w:r>
      <w:r w:rsidR="004734F7" w:rsidRPr="00291DCB">
        <w:rPr>
          <w:rFonts w:ascii="Arial" w:hAnsi="Arial" w:cs="Arial"/>
          <w:sz w:val="24"/>
          <w:szCs w:val="24"/>
        </w:rPr>
        <w:t>s</w:t>
      </w:r>
      <w:r w:rsidRPr="00291DCB">
        <w:rPr>
          <w:rFonts w:ascii="Arial" w:hAnsi="Arial" w:cs="Arial"/>
          <w:sz w:val="24"/>
          <w:szCs w:val="24"/>
        </w:rPr>
        <w:t xml:space="preserve">ali. Wejście jest na dłuższej ścianie. W tej samej ścianie jest przejście do małej, zbliżonej do kwadratu środkowej </w:t>
      </w:r>
      <w:r w:rsidR="004734F7" w:rsidRPr="00291DCB">
        <w:rPr>
          <w:rFonts w:ascii="Arial" w:hAnsi="Arial" w:cs="Arial"/>
          <w:sz w:val="24"/>
          <w:szCs w:val="24"/>
        </w:rPr>
        <w:t>s</w:t>
      </w:r>
      <w:r w:rsidRPr="00291DCB">
        <w:rPr>
          <w:rFonts w:ascii="Arial" w:hAnsi="Arial" w:cs="Arial"/>
          <w:sz w:val="24"/>
          <w:szCs w:val="24"/>
        </w:rPr>
        <w:t xml:space="preserve">ali. Ściana między korytarzem a środkową ścianą została zburzona i prowadzi od niej obszerne przejście. </w:t>
      </w:r>
      <w:r w:rsidR="001B3A6A" w:rsidRPr="00291DCB">
        <w:rPr>
          <w:rFonts w:ascii="Arial" w:hAnsi="Arial" w:cs="Arial"/>
          <w:sz w:val="24"/>
          <w:szCs w:val="24"/>
        </w:rPr>
        <w:t xml:space="preserve">Poprzedza je kwadratowe przedłużenie korytarza na ok. 2 x 2 m. </w:t>
      </w:r>
      <w:r w:rsidRPr="00291DCB">
        <w:rPr>
          <w:rFonts w:ascii="Arial" w:hAnsi="Arial" w:cs="Arial"/>
          <w:sz w:val="24"/>
          <w:szCs w:val="24"/>
        </w:rPr>
        <w:t xml:space="preserve">Z korytarza po lewej jest </w:t>
      </w:r>
      <w:r w:rsidR="001B3A6A" w:rsidRPr="00291DCB">
        <w:rPr>
          <w:rFonts w:ascii="Arial" w:hAnsi="Arial" w:cs="Arial"/>
          <w:sz w:val="24"/>
          <w:szCs w:val="24"/>
        </w:rPr>
        <w:t xml:space="preserve">szerokie na 2 m </w:t>
      </w:r>
      <w:r w:rsidRPr="00291DCB">
        <w:rPr>
          <w:rFonts w:ascii="Arial" w:hAnsi="Arial" w:cs="Arial"/>
          <w:sz w:val="24"/>
          <w:szCs w:val="24"/>
        </w:rPr>
        <w:t>przejście do kolejnej małej, zbliżonej do kwadratu sali.</w:t>
      </w:r>
      <w:r w:rsidR="004734F7" w:rsidRPr="00291DCB">
        <w:rPr>
          <w:rFonts w:ascii="Arial" w:hAnsi="Arial" w:cs="Arial"/>
          <w:sz w:val="24"/>
          <w:szCs w:val="24"/>
        </w:rPr>
        <w:t xml:space="preserve"> </w:t>
      </w:r>
    </w:p>
    <w:p w:rsidR="00675C57" w:rsidRPr="00291DCB" w:rsidRDefault="004734F7" w:rsidP="00291DCB">
      <w:pPr>
        <w:spacing w:line="360" w:lineRule="auto"/>
        <w:rPr>
          <w:rFonts w:ascii="Arial" w:hAnsi="Arial" w:cs="Arial"/>
          <w:sz w:val="24"/>
          <w:szCs w:val="24"/>
        </w:rPr>
      </w:pPr>
      <w:r w:rsidRPr="00291DCB">
        <w:rPr>
          <w:rFonts w:ascii="Arial" w:hAnsi="Arial" w:cs="Arial"/>
          <w:sz w:val="24"/>
          <w:szCs w:val="24"/>
        </w:rPr>
        <w:t>Zaraz przy wejściu do korytarz</w:t>
      </w:r>
      <w:r w:rsidR="007F1D2C" w:rsidRPr="00291DCB">
        <w:rPr>
          <w:rFonts w:ascii="Arial" w:hAnsi="Arial" w:cs="Arial"/>
          <w:sz w:val="24"/>
          <w:szCs w:val="24"/>
        </w:rPr>
        <w:t>a z podłogi po prawej wychodzi pręt. Pionowo, przy ścianie ciągnie się w górę i następnie łukiem przy suficie pokonuje korytarz i opada za szerokim przejściem do pomieszczenia po prawej. Potem poziomo</w:t>
      </w:r>
      <w:r w:rsidR="001B3A6A" w:rsidRPr="00291DCB">
        <w:rPr>
          <w:rFonts w:ascii="Arial" w:hAnsi="Arial" w:cs="Arial"/>
          <w:sz w:val="24"/>
          <w:szCs w:val="24"/>
        </w:rPr>
        <w:t>, w poprzek korytarza</w:t>
      </w:r>
      <w:r w:rsidR="007F1D2C" w:rsidRPr="00291DCB">
        <w:rPr>
          <w:rFonts w:ascii="Arial" w:hAnsi="Arial" w:cs="Arial"/>
          <w:sz w:val="24"/>
          <w:szCs w:val="24"/>
        </w:rPr>
        <w:t xml:space="preserve"> po podłodze, prostopadle do ścian przechodzi do pomieszczenia po lewo. Stojąc w przejściu do tej </w:t>
      </w:r>
      <w:r w:rsidR="001B3A6A" w:rsidRPr="00291DCB">
        <w:rPr>
          <w:rFonts w:ascii="Arial" w:hAnsi="Arial" w:cs="Arial"/>
          <w:sz w:val="24"/>
          <w:szCs w:val="24"/>
        </w:rPr>
        <w:t>s</w:t>
      </w:r>
      <w:r w:rsidR="007F1D2C" w:rsidRPr="00291DCB">
        <w:rPr>
          <w:rFonts w:ascii="Arial" w:hAnsi="Arial" w:cs="Arial"/>
          <w:sz w:val="24"/>
          <w:szCs w:val="24"/>
        </w:rPr>
        <w:t>ali pręt mija nas po prawej stornie</w:t>
      </w:r>
      <w:r w:rsidR="001B3A6A" w:rsidRPr="00291DCB">
        <w:rPr>
          <w:rFonts w:ascii="Arial" w:hAnsi="Arial" w:cs="Arial"/>
          <w:sz w:val="24"/>
          <w:szCs w:val="24"/>
        </w:rPr>
        <w:t>. P</w:t>
      </w:r>
      <w:r w:rsidR="007F1D2C" w:rsidRPr="00291DCB">
        <w:rPr>
          <w:rFonts w:ascii="Arial" w:hAnsi="Arial" w:cs="Arial"/>
          <w:sz w:val="24"/>
          <w:szCs w:val="24"/>
        </w:rPr>
        <w:t>otem</w:t>
      </w:r>
      <w:r w:rsidR="001B3A6A" w:rsidRPr="00291DCB">
        <w:rPr>
          <w:rFonts w:ascii="Arial" w:hAnsi="Arial" w:cs="Arial"/>
          <w:sz w:val="24"/>
          <w:szCs w:val="24"/>
        </w:rPr>
        <w:t>,</w:t>
      </w:r>
      <w:r w:rsidR="007F1D2C" w:rsidRPr="00291DCB">
        <w:rPr>
          <w:rFonts w:ascii="Arial" w:hAnsi="Arial" w:cs="Arial"/>
          <w:sz w:val="24"/>
          <w:szCs w:val="24"/>
        </w:rPr>
        <w:t xml:space="preserve"> </w:t>
      </w:r>
      <w:r w:rsidR="001B3A6A" w:rsidRPr="00291DCB">
        <w:rPr>
          <w:rFonts w:ascii="Arial" w:hAnsi="Arial" w:cs="Arial"/>
          <w:sz w:val="24"/>
          <w:szCs w:val="24"/>
        </w:rPr>
        <w:t xml:space="preserve">zaraz przy wejściu do sali </w:t>
      </w:r>
      <w:r w:rsidR="007F1D2C" w:rsidRPr="00291DCB">
        <w:rPr>
          <w:rFonts w:ascii="Arial" w:hAnsi="Arial" w:cs="Arial"/>
          <w:sz w:val="24"/>
          <w:szCs w:val="24"/>
        </w:rPr>
        <w:t>łukiem wygina się</w:t>
      </w:r>
      <w:r w:rsidR="007669B1" w:rsidRPr="00291DCB">
        <w:rPr>
          <w:rFonts w:ascii="Arial" w:hAnsi="Arial" w:cs="Arial"/>
          <w:sz w:val="24"/>
          <w:szCs w:val="24"/>
        </w:rPr>
        <w:t xml:space="preserve"> w górę i lekko w lewo w kierunku środka </w:t>
      </w:r>
      <w:r w:rsidR="003B61A9" w:rsidRPr="00291DCB">
        <w:rPr>
          <w:rFonts w:ascii="Arial" w:hAnsi="Arial" w:cs="Arial"/>
          <w:sz w:val="24"/>
          <w:szCs w:val="24"/>
        </w:rPr>
        <w:t>S</w:t>
      </w:r>
      <w:r w:rsidR="007669B1" w:rsidRPr="00291DCB">
        <w:rPr>
          <w:rFonts w:ascii="Arial" w:hAnsi="Arial" w:cs="Arial"/>
          <w:sz w:val="24"/>
          <w:szCs w:val="24"/>
        </w:rPr>
        <w:t>ali</w:t>
      </w:r>
      <w:r w:rsidR="003B61A9">
        <w:rPr>
          <w:rFonts w:ascii="Arial" w:hAnsi="Arial" w:cs="Arial"/>
          <w:sz w:val="24"/>
          <w:szCs w:val="24"/>
        </w:rPr>
        <w:t xml:space="preserve"> </w:t>
      </w:r>
      <w:r w:rsidR="005F5D4F" w:rsidRPr="00291DCB">
        <w:rPr>
          <w:rFonts w:ascii="Arial" w:hAnsi="Arial" w:cs="Arial"/>
          <w:sz w:val="24"/>
          <w:szCs w:val="24"/>
        </w:rPr>
        <w:t xml:space="preserve">przechodzi na ścianę naprzeciwko. Następnie </w:t>
      </w:r>
      <w:r w:rsidR="007669B1" w:rsidRPr="00291DCB">
        <w:rPr>
          <w:rFonts w:ascii="Arial" w:hAnsi="Arial" w:cs="Arial"/>
          <w:sz w:val="24"/>
          <w:szCs w:val="24"/>
        </w:rPr>
        <w:t xml:space="preserve">drut </w:t>
      </w:r>
      <w:r w:rsidR="005F5D4F" w:rsidRPr="00291DCB">
        <w:rPr>
          <w:rFonts w:ascii="Arial" w:hAnsi="Arial" w:cs="Arial"/>
          <w:sz w:val="24"/>
          <w:szCs w:val="24"/>
        </w:rPr>
        <w:t>prost</w:t>
      </w:r>
      <w:r w:rsidR="007669B1" w:rsidRPr="00291DCB">
        <w:rPr>
          <w:rFonts w:ascii="Arial" w:hAnsi="Arial" w:cs="Arial"/>
          <w:sz w:val="24"/>
          <w:szCs w:val="24"/>
        </w:rPr>
        <w:t>ą</w:t>
      </w:r>
      <w:r w:rsidR="005F5D4F" w:rsidRPr="00291DCB">
        <w:rPr>
          <w:rFonts w:ascii="Arial" w:hAnsi="Arial" w:cs="Arial"/>
          <w:sz w:val="24"/>
          <w:szCs w:val="24"/>
        </w:rPr>
        <w:t xml:space="preserve"> </w:t>
      </w:r>
      <w:r w:rsidR="007669B1" w:rsidRPr="00291DCB">
        <w:rPr>
          <w:rFonts w:ascii="Arial" w:hAnsi="Arial" w:cs="Arial"/>
          <w:sz w:val="24"/>
          <w:szCs w:val="24"/>
        </w:rPr>
        <w:t>długą na ok. 3 m</w:t>
      </w:r>
      <w:r w:rsidR="005F5D4F" w:rsidRPr="00291DCB">
        <w:rPr>
          <w:rFonts w:ascii="Arial" w:hAnsi="Arial" w:cs="Arial"/>
          <w:sz w:val="24"/>
          <w:szCs w:val="24"/>
        </w:rPr>
        <w:t xml:space="preserve"> </w:t>
      </w:r>
      <w:r w:rsidR="007669B1" w:rsidRPr="00291DCB">
        <w:rPr>
          <w:rFonts w:ascii="Arial" w:hAnsi="Arial" w:cs="Arial"/>
          <w:sz w:val="24"/>
          <w:szCs w:val="24"/>
        </w:rPr>
        <w:t>linią</w:t>
      </w:r>
      <w:r w:rsidR="005F5D4F" w:rsidRPr="00291DCB">
        <w:rPr>
          <w:rFonts w:ascii="Arial" w:hAnsi="Arial" w:cs="Arial"/>
          <w:sz w:val="24"/>
          <w:szCs w:val="24"/>
        </w:rPr>
        <w:t xml:space="preserve"> schodzi po ścianie w dół, ciągnie się po podłodze przy ścianie, by znów pionowo wspiąć się na ścianę. Te trzy linie, dwie pionowe, jedna pozioma sugerują kwadrat. Potem pręt przy suficie łukiem omija dwa narożniki krótszej ściany</w:t>
      </w:r>
      <w:r w:rsidR="007669B1" w:rsidRPr="00291DCB">
        <w:rPr>
          <w:rFonts w:ascii="Arial" w:hAnsi="Arial" w:cs="Arial"/>
          <w:sz w:val="24"/>
          <w:szCs w:val="24"/>
        </w:rPr>
        <w:t>. Na wysokości najbliższego narożnika wyjścia łuk wygina się w linię prostą</w:t>
      </w:r>
      <w:r w:rsidR="005F5D4F" w:rsidRPr="00291DCB">
        <w:rPr>
          <w:rFonts w:ascii="Arial" w:hAnsi="Arial" w:cs="Arial"/>
          <w:sz w:val="24"/>
          <w:szCs w:val="24"/>
        </w:rPr>
        <w:t xml:space="preserve"> i wychodzi z sali </w:t>
      </w:r>
      <w:r w:rsidR="001F4FC6" w:rsidRPr="00291DCB">
        <w:rPr>
          <w:rFonts w:ascii="Arial" w:hAnsi="Arial" w:cs="Arial"/>
          <w:sz w:val="24"/>
          <w:szCs w:val="24"/>
        </w:rPr>
        <w:t>górnym narożnikiem</w:t>
      </w:r>
      <w:r w:rsidR="007669B1" w:rsidRPr="00291DCB">
        <w:rPr>
          <w:rFonts w:ascii="Arial" w:hAnsi="Arial" w:cs="Arial"/>
          <w:sz w:val="24"/>
          <w:szCs w:val="24"/>
        </w:rPr>
        <w:t xml:space="preserve"> nad miejscem, którym wszedł do sali</w:t>
      </w:r>
      <w:r w:rsidR="001F4FC6" w:rsidRPr="00291DCB">
        <w:rPr>
          <w:rFonts w:ascii="Arial" w:hAnsi="Arial" w:cs="Arial"/>
          <w:sz w:val="24"/>
          <w:szCs w:val="24"/>
        </w:rPr>
        <w:t xml:space="preserve">. Wysoko przecina prostą linią fragment korytarza i przechodzi </w:t>
      </w:r>
      <w:r w:rsidR="00686665" w:rsidRPr="00291DCB">
        <w:rPr>
          <w:rFonts w:ascii="Arial" w:hAnsi="Arial" w:cs="Arial"/>
          <w:sz w:val="24"/>
          <w:szCs w:val="24"/>
        </w:rPr>
        <w:t>do pomieszczenia na wprost od wejścia.</w:t>
      </w:r>
      <w:r w:rsidR="001F4FC6" w:rsidRPr="00291DCB">
        <w:rPr>
          <w:rFonts w:ascii="Arial" w:hAnsi="Arial" w:cs="Arial"/>
          <w:sz w:val="24"/>
          <w:szCs w:val="24"/>
        </w:rPr>
        <w:t xml:space="preserve"> </w:t>
      </w:r>
      <w:r w:rsidR="00686665" w:rsidRPr="00291DCB">
        <w:rPr>
          <w:rFonts w:ascii="Arial" w:hAnsi="Arial" w:cs="Arial"/>
          <w:sz w:val="24"/>
          <w:szCs w:val="24"/>
        </w:rPr>
        <w:t xml:space="preserve">Stamtąd drugim wejściem przechodzi </w:t>
      </w:r>
      <w:r w:rsidR="007669B1" w:rsidRPr="00291DCB">
        <w:rPr>
          <w:rFonts w:ascii="Arial" w:hAnsi="Arial" w:cs="Arial"/>
          <w:sz w:val="24"/>
          <w:szCs w:val="24"/>
        </w:rPr>
        <w:t xml:space="preserve">lewym górnym narożnikiem </w:t>
      </w:r>
      <w:r w:rsidR="00686665" w:rsidRPr="00291DCB">
        <w:rPr>
          <w:rFonts w:ascii="Arial" w:hAnsi="Arial" w:cs="Arial"/>
          <w:sz w:val="24"/>
          <w:szCs w:val="24"/>
        </w:rPr>
        <w:t xml:space="preserve">do </w:t>
      </w:r>
      <w:r w:rsidR="007669B1" w:rsidRPr="00291DCB">
        <w:rPr>
          <w:rFonts w:ascii="Arial" w:hAnsi="Arial" w:cs="Arial"/>
          <w:sz w:val="24"/>
          <w:szCs w:val="24"/>
        </w:rPr>
        <w:t>s</w:t>
      </w:r>
      <w:r w:rsidR="00686665" w:rsidRPr="00291DCB">
        <w:rPr>
          <w:rFonts w:ascii="Arial" w:hAnsi="Arial" w:cs="Arial"/>
          <w:sz w:val="24"/>
          <w:szCs w:val="24"/>
        </w:rPr>
        <w:t>ali po praw</w:t>
      </w:r>
      <w:r w:rsidR="007669B1" w:rsidRPr="00291DCB">
        <w:rPr>
          <w:rFonts w:ascii="Arial" w:hAnsi="Arial" w:cs="Arial"/>
          <w:sz w:val="24"/>
          <w:szCs w:val="24"/>
        </w:rPr>
        <w:t>ej</w:t>
      </w:r>
      <w:r w:rsidR="00686665" w:rsidRPr="00291DCB">
        <w:rPr>
          <w:rFonts w:ascii="Arial" w:hAnsi="Arial" w:cs="Arial"/>
          <w:sz w:val="24"/>
          <w:szCs w:val="24"/>
        </w:rPr>
        <w:t>. Pod ostrym kątem skręca i prostą</w:t>
      </w:r>
      <w:r w:rsidR="007669B1" w:rsidRPr="00291DCB">
        <w:rPr>
          <w:rFonts w:ascii="Arial" w:hAnsi="Arial" w:cs="Arial"/>
          <w:sz w:val="24"/>
          <w:szCs w:val="24"/>
        </w:rPr>
        <w:t xml:space="preserve">, </w:t>
      </w:r>
      <w:r w:rsidR="003B61A9" w:rsidRPr="003B61A9">
        <w:rPr>
          <w:rFonts w:ascii="Arial" w:hAnsi="Arial" w:cs="Arial"/>
          <w:sz w:val="24"/>
          <w:szCs w:val="24"/>
        </w:rPr>
        <w:t>równolegle</w:t>
      </w:r>
      <w:r w:rsidR="007669B1" w:rsidRPr="003B61A9">
        <w:rPr>
          <w:rFonts w:ascii="Arial" w:hAnsi="Arial" w:cs="Arial"/>
          <w:color w:val="FF0000"/>
          <w:sz w:val="24"/>
          <w:szCs w:val="24"/>
        </w:rPr>
        <w:t xml:space="preserve"> </w:t>
      </w:r>
      <w:r w:rsidR="007669B1" w:rsidRPr="00291DCB">
        <w:rPr>
          <w:rFonts w:ascii="Arial" w:hAnsi="Arial" w:cs="Arial"/>
          <w:sz w:val="24"/>
          <w:szCs w:val="24"/>
        </w:rPr>
        <w:t>do podłogi</w:t>
      </w:r>
      <w:r w:rsidR="00686665" w:rsidRPr="00291DCB">
        <w:rPr>
          <w:rFonts w:ascii="Arial" w:hAnsi="Arial" w:cs="Arial"/>
          <w:sz w:val="24"/>
          <w:szCs w:val="24"/>
        </w:rPr>
        <w:t xml:space="preserve"> linią ciągnie się wzdłuż ściany z wejściami. Nad wejściem z korytarza </w:t>
      </w:r>
      <w:r w:rsidR="007669B1" w:rsidRPr="00291DCB">
        <w:rPr>
          <w:rFonts w:ascii="Arial" w:hAnsi="Arial" w:cs="Arial"/>
          <w:sz w:val="24"/>
          <w:szCs w:val="24"/>
        </w:rPr>
        <w:t xml:space="preserve">regularnym </w:t>
      </w:r>
      <w:r w:rsidR="00686665" w:rsidRPr="00291DCB">
        <w:rPr>
          <w:rFonts w:ascii="Arial" w:hAnsi="Arial" w:cs="Arial"/>
          <w:sz w:val="24"/>
          <w:szCs w:val="24"/>
        </w:rPr>
        <w:t xml:space="preserve">łukiem omija znak wyjścia </w:t>
      </w:r>
      <w:r w:rsidR="007669B1" w:rsidRPr="00291DCB">
        <w:rPr>
          <w:rFonts w:ascii="Arial" w:hAnsi="Arial" w:cs="Arial"/>
          <w:sz w:val="24"/>
          <w:szCs w:val="24"/>
        </w:rPr>
        <w:t>ewakuacyjnego</w:t>
      </w:r>
      <w:r w:rsidR="00686665" w:rsidRPr="00291DCB">
        <w:rPr>
          <w:rFonts w:ascii="Arial" w:hAnsi="Arial" w:cs="Arial"/>
          <w:sz w:val="24"/>
          <w:szCs w:val="24"/>
        </w:rPr>
        <w:t xml:space="preserve">. Następnie łuk </w:t>
      </w:r>
      <w:r w:rsidR="00490BD1" w:rsidRPr="00291DCB">
        <w:rPr>
          <w:rFonts w:ascii="Arial" w:hAnsi="Arial" w:cs="Arial"/>
          <w:sz w:val="24"/>
          <w:szCs w:val="24"/>
        </w:rPr>
        <w:t xml:space="preserve">opada wzdłuż krawędzi przejścia, </w:t>
      </w:r>
      <w:r w:rsidR="00686665" w:rsidRPr="00291DCB">
        <w:rPr>
          <w:rFonts w:ascii="Arial" w:hAnsi="Arial" w:cs="Arial"/>
          <w:sz w:val="24"/>
          <w:szCs w:val="24"/>
        </w:rPr>
        <w:t>ostro zgina się</w:t>
      </w:r>
      <w:r w:rsidR="00490BD1" w:rsidRPr="00291DCB">
        <w:rPr>
          <w:rFonts w:ascii="Arial" w:hAnsi="Arial" w:cs="Arial"/>
          <w:sz w:val="24"/>
          <w:szCs w:val="24"/>
        </w:rPr>
        <w:t xml:space="preserve"> na wysokości ok. 1,10 m</w:t>
      </w:r>
      <w:r w:rsidR="00686665" w:rsidRPr="00291DCB">
        <w:rPr>
          <w:rFonts w:ascii="Arial" w:hAnsi="Arial" w:cs="Arial"/>
          <w:sz w:val="24"/>
          <w:szCs w:val="24"/>
        </w:rPr>
        <w:t xml:space="preserve"> i </w:t>
      </w:r>
      <w:r w:rsidR="00490BD1" w:rsidRPr="00291DCB">
        <w:rPr>
          <w:rFonts w:ascii="Arial" w:hAnsi="Arial" w:cs="Arial"/>
          <w:sz w:val="24"/>
          <w:szCs w:val="24"/>
        </w:rPr>
        <w:t xml:space="preserve">łukiem </w:t>
      </w:r>
      <w:r w:rsidR="00686665" w:rsidRPr="00291DCB">
        <w:rPr>
          <w:rFonts w:ascii="Arial" w:hAnsi="Arial" w:cs="Arial"/>
          <w:sz w:val="24"/>
          <w:szCs w:val="24"/>
        </w:rPr>
        <w:t xml:space="preserve">przechodzi na </w:t>
      </w:r>
      <w:r w:rsidR="00490BD1" w:rsidRPr="00291DCB">
        <w:rPr>
          <w:rFonts w:ascii="Arial" w:hAnsi="Arial" w:cs="Arial"/>
          <w:sz w:val="24"/>
          <w:szCs w:val="24"/>
        </w:rPr>
        <w:t>przeciwną</w:t>
      </w:r>
      <w:r w:rsidR="00686665" w:rsidRPr="00291DCB">
        <w:rPr>
          <w:rFonts w:ascii="Arial" w:hAnsi="Arial" w:cs="Arial"/>
          <w:sz w:val="24"/>
          <w:szCs w:val="24"/>
        </w:rPr>
        <w:t xml:space="preserve"> ścianę. </w:t>
      </w:r>
      <w:r w:rsidR="00490BD1" w:rsidRPr="00291DCB">
        <w:rPr>
          <w:rFonts w:ascii="Arial" w:hAnsi="Arial" w:cs="Arial"/>
          <w:sz w:val="24"/>
          <w:szCs w:val="24"/>
        </w:rPr>
        <w:t>Styka się ze ścianą na wysokości ok. 2,5 m. P</w:t>
      </w:r>
      <w:r w:rsidR="00686665" w:rsidRPr="00291DCB">
        <w:rPr>
          <w:rFonts w:ascii="Arial" w:hAnsi="Arial" w:cs="Arial"/>
          <w:sz w:val="24"/>
          <w:szCs w:val="24"/>
        </w:rPr>
        <w:t>rostą</w:t>
      </w:r>
      <w:r w:rsidR="00490BD1" w:rsidRPr="00291DCB">
        <w:rPr>
          <w:rFonts w:ascii="Arial" w:hAnsi="Arial" w:cs="Arial"/>
          <w:sz w:val="24"/>
          <w:szCs w:val="24"/>
        </w:rPr>
        <w:t>, skośną pod katem 45 st.</w:t>
      </w:r>
      <w:r w:rsidR="00686665" w:rsidRPr="00291DCB">
        <w:rPr>
          <w:rFonts w:ascii="Arial" w:hAnsi="Arial" w:cs="Arial"/>
          <w:sz w:val="24"/>
          <w:szCs w:val="24"/>
        </w:rPr>
        <w:t xml:space="preserve"> linią opada na podłogę i raptownie skręca w lewo, łukiem</w:t>
      </w:r>
      <w:r w:rsidR="00490BD1" w:rsidRPr="00291DCB">
        <w:rPr>
          <w:rFonts w:ascii="Arial" w:hAnsi="Arial" w:cs="Arial"/>
          <w:sz w:val="24"/>
          <w:szCs w:val="24"/>
        </w:rPr>
        <w:t xml:space="preserve"> długim na ok. 4 metry i</w:t>
      </w:r>
      <w:r w:rsidR="00686665" w:rsidRPr="00291DCB">
        <w:rPr>
          <w:rFonts w:ascii="Arial" w:hAnsi="Arial" w:cs="Arial"/>
          <w:sz w:val="24"/>
          <w:szCs w:val="24"/>
        </w:rPr>
        <w:t xml:space="preserve"> wysok</w:t>
      </w:r>
      <w:r w:rsidR="003B61A9">
        <w:rPr>
          <w:rFonts w:ascii="Arial" w:hAnsi="Arial" w:cs="Arial"/>
          <w:sz w:val="24"/>
          <w:szCs w:val="24"/>
        </w:rPr>
        <w:t>im na</w:t>
      </w:r>
      <w:r w:rsidR="00686665" w:rsidRPr="00291DCB">
        <w:rPr>
          <w:rFonts w:ascii="Arial" w:hAnsi="Arial" w:cs="Arial"/>
          <w:sz w:val="24"/>
          <w:szCs w:val="24"/>
        </w:rPr>
        <w:t xml:space="preserve"> ok. 1</w:t>
      </w:r>
      <w:r w:rsidR="00490BD1" w:rsidRPr="00291DCB">
        <w:rPr>
          <w:rFonts w:ascii="Arial" w:hAnsi="Arial" w:cs="Arial"/>
          <w:sz w:val="24"/>
          <w:szCs w:val="24"/>
        </w:rPr>
        <w:t xml:space="preserve">30 </w:t>
      </w:r>
      <w:r w:rsidR="00686665" w:rsidRPr="00291DCB">
        <w:rPr>
          <w:rFonts w:ascii="Arial" w:hAnsi="Arial" w:cs="Arial"/>
          <w:sz w:val="24"/>
          <w:szCs w:val="24"/>
        </w:rPr>
        <w:t xml:space="preserve">cm. Potem łuk ponownie odbija się od podłogi i prostym </w:t>
      </w:r>
      <w:r w:rsidR="0096040B" w:rsidRPr="0037190C">
        <w:rPr>
          <w:rFonts w:ascii="Arial" w:hAnsi="Arial" w:cs="Arial"/>
          <w:sz w:val="24"/>
          <w:szCs w:val="24"/>
        </w:rPr>
        <w:t>skosem pod kątem 90 stopni znów kieruje się ku górze</w:t>
      </w:r>
      <w:r w:rsidR="00B64C48" w:rsidRPr="0037190C">
        <w:rPr>
          <w:rFonts w:ascii="Arial" w:hAnsi="Arial" w:cs="Arial"/>
          <w:sz w:val="24"/>
          <w:szCs w:val="24"/>
        </w:rPr>
        <w:t xml:space="preserve"> wzdłuż ściany</w:t>
      </w:r>
      <w:r w:rsidR="0096040B" w:rsidRPr="0037190C">
        <w:rPr>
          <w:rFonts w:ascii="Arial" w:hAnsi="Arial" w:cs="Arial"/>
          <w:sz w:val="24"/>
          <w:szCs w:val="24"/>
        </w:rPr>
        <w:t xml:space="preserve">. </w:t>
      </w:r>
      <w:r w:rsidR="00ED698F" w:rsidRPr="0037190C">
        <w:rPr>
          <w:rFonts w:ascii="Arial" w:hAnsi="Arial" w:cs="Arial"/>
          <w:sz w:val="24"/>
          <w:szCs w:val="24"/>
        </w:rPr>
        <w:t>Później</w:t>
      </w:r>
      <w:r w:rsidR="00B64C48" w:rsidRPr="0037190C">
        <w:rPr>
          <w:rFonts w:ascii="Arial" w:hAnsi="Arial" w:cs="Arial"/>
          <w:sz w:val="24"/>
          <w:szCs w:val="24"/>
        </w:rPr>
        <w:t xml:space="preserve"> </w:t>
      </w:r>
      <w:r w:rsidR="00ED698F" w:rsidRPr="0037190C">
        <w:rPr>
          <w:rFonts w:ascii="Arial" w:hAnsi="Arial" w:cs="Arial"/>
          <w:sz w:val="24"/>
          <w:szCs w:val="24"/>
        </w:rPr>
        <w:t>prostopadle</w:t>
      </w:r>
      <w:r w:rsidR="00B64C48" w:rsidRPr="0037190C">
        <w:rPr>
          <w:rFonts w:ascii="Arial" w:hAnsi="Arial" w:cs="Arial"/>
          <w:sz w:val="24"/>
          <w:szCs w:val="24"/>
        </w:rPr>
        <w:t xml:space="preserve"> do </w:t>
      </w:r>
      <w:r w:rsidR="00ED698F" w:rsidRPr="0037190C">
        <w:rPr>
          <w:rFonts w:ascii="Arial" w:hAnsi="Arial" w:cs="Arial"/>
          <w:sz w:val="24"/>
          <w:szCs w:val="24"/>
        </w:rPr>
        <w:t>ściany</w:t>
      </w:r>
      <w:r w:rsidR="00B64C48" w:rsidRPr="0037190C">
        <w:rPr>
          <w:rFonts w:ascii="Arial" w:hAnsi="Arial" w:cs="Arial"/>
          <w:sz w:val="24"/>
          <w:szCs w:val="24"/>
        </w:rPr>
        <w:t xml:space="preserve"> skręca </w:t>
      </w:r>
      <w:r w:rsidR="00B64C48" w:rsidRPr="00291DCB">
        <w:rPr>
          <w:rFonts w:ascii="Arial" w:hAnsi="Arial" w:cs="Arial"/>
          <w:sz w:val="24"/>
          <w:szCs w:val="24"/>
        </w:rPr>
        <w:t>w kierunku środka sali. Pręt</w:t>
      </w:r>
      <w:r w:rsidR="0096040B" w:rsidRPr="00291DCB">
        <w:rPr>
          <w:rFonts w:ascii="Arial" w:hAnsi="Arial" w:cs="Arial"/>
          <w:sz w:val="24"/>
          <w:szCs w:val="24"/>
        </w:rPr>
        <w:t xml:space="preserve"> </w:t>
      </w:r>
      <w:r w:rsidR="00B64C48" w:rsidRPr="00291DCB">
        <w:rPr>
          <w:rFonts w:ascii="Arial" w:hAnsi="Arial" w:cs="Arial"/>
          <w:sz w:val="24"/>
          <w:szCs w:val="24"/>
        </w:rPr>
        <w:t xml:space="preserve">pod </w:t>
      </w:r>
      <w:r w:rsidR="0096040B" w:rsidRPr="00291DCB">
        <w:rPr>
          <w:rFonts w:ascii="Arial" w:hAnsi="Arial" w:cs="Arial"/>
          <w:sz w:val="24"/>
          <w:szCs w:val="24"/>
        </w:rPr>
        <w:t xml:space="preserve">sufitem opada na wysokości środka krótszej ściany, ok. 3 m od tej ściany. </w:t>
      </w:r>
      <w:r w:rsidR="00B64C48" w:rsidRPr="00291DCB">
        <w:rPr>
          <w:rFonts w:ascii="Arial" w:hAnsi="Arial" w:cs="Arial"/>
          <w:sz w:val="24"/>
          <w:szCs w:val="24"/>
        </w:rPr>
        <w:t>Ł</w:t>
      </w:r>
      <w:r w:rsidR="0096040B" w:rsidRPr="00291DCB">
        <w:rPr>
          <w:rFonts w:ascii="Arial" w:hAnsi="Arial" w:cs="Arial"/>
          <w:sz w:val="24"/>
          <w:szCs w:val="24"/>
        </w:rPr>
        <w:t>ukiem opada w dół na wysokość ok. 0,</w:t>
      </w:r>
      <w:r w:rsidR="00B64C48" w:rsidRPr="00291DCB">
        <w:rPr>
          <w:rFonts w:ascii="Arial" w:hAnsi="Arial" w:cs="Arial"/>
          <w:sz w:val="24"/>
          <w:szCs w:val="24"/>
        </w:rPr>
        <w:t xml:space="preserve">6 </w:t>
      </w:r>
      <w:r w:rsidR="0096040B" w:rsidRPr="00291DCB">
        <w:rPr>
          <w:rFonts w:ascii="Arial" w:hAnsi="Arial" w:cs="Arial"/>
          <w:sz w:val="24"/>
          <w:szCs w:val="24"/>
        </w:rPr>
        <w:t xml:space="preserve">m. Długa na </w:t>
      </w:r>
      <w:r w:rsidR="00B64C48" w:rsidRPr="00291DCB">
        <w:rPr>
          <w:rFonts w:ascii="Arial" w:hAnsi="Arial" w:cs="Arial"/>
          <w:sz w:val="24"/>
          <w:szCs w:val="24"/>
        </w:rPr>
        <w:t xml:space="preserve">ok. 7 m </w:t>
      </w:r>
      <w:r w:rsidR="0096040B" w:rsidRPr="00291DCB">
        <w:rPr>
          <w:rFonts w:ascii="Arial" w:hAnsi="Arial" w:cs="Arial"/>
          <w:sz w:val="24"/>
          <w:szCs w:val="24"/>
        </w:rPr>
        <w:t xml:space="preserve">pozioma linia ciągnie się środkiem </w:t>
      </w:r>
      <w:r w:rsidR="00B64C48" w:rsidRPr="00291DCB">
        <w:rPr>
          <w:rFonts w:ascii="Arial" w:hAnsi="Arial" w:cs="Arial"/>
          <w:sz w:val="24"/>
          <w:szCs w:val="24"/>
        </w:rPr>
        <w:t>s</w:t>
      </w:r>
      <w:r w:rsidR="0096040B" w:rsidRPr="00291DCB">
        <w:rPr>
          <w:rFonts w:ascii="Arial" w:hAnsi="Arial" w:cs="Arial"/>
          <w:sz w:val="24"/>
          <w:szCs w:val="24"/>
        </w:rPr>
        <w:t xml:space="preserve">ali, </w:t>
      </w:r>
      <w:r w:rsidR="00B64C48" w:rsidRPr="00291DCB">
        <w:rPr>
          <w:rFonts w:ascii="Arial" w:hAnsi="Arial" w:cs="Arial"/>
          <w:sz w:val="24"/>
          <w:szCs w:val="24"/>
        </w:rPr>
        <w:t>równolegl</w:t>
      </w:r>
      <w:r w:rsidR="0096040B" w:rsidRPr="00291DCB">
        <w:rPr>
          <w:rFonts w:ascii="Arial" w:hAnsi="Arial" w:cs="Arial"/>
          <w:sz w:val="24"/>
          <w:szCs w:val="24"/>
        </w:rPr>
        <w:t xml:space="preserve">e do dłuższych ścian. Następnie łukiem wznosi się, skręca </w:t>
      </w:r>
      <w:r w:rsidR="00B64C48" w:rsidRPr="00291DCB">
        <w:rPr>
          <w:rFonts w:ascii="Arial" w:hAnsi="Arial" w:cs="Arial"/>
          <w:sz w:val="24"/>
          <w:szCs w:val="24"/>
        </w:rPr>
        <w:t>do wyjścia</w:t>
      </w:r>
      <w:r w:rsidR="0096040B" w:rsidRPr="00291DCB">
        <w:rPr>
          <w:rFonts w:ascii="Arial" w:hAnsi="Arial" w:cs="Arial"/>
          <w:sz w:val="24"/>
          <w:szCs w:val="24"/>
        </w:rPr>
        <w:t xml:space="preserve">  i opada</w:t>
      </w:r>
      <w:r w:rsidR="00B64C48" w:rsidRPr="00291DCB">
        <w:rPr>
          <w:rFonts w:ascii="Arial" w:hAnsi="Arial" w:cs="Arial"/>
          <w:sz w:val="24"/>
          <w:szCs w:val="24"/>
        </w:rPr>
        <w:t xml:space="preserve"> </w:t>
      </w:r>
      <w:r w:rsidR="0096040B" w:rsidRPr="00291DCB">
        <w:rPr>
          <w:rFonts w:ascii="Arial" w:hAnsi="Arial" w:cs="Arial"/>
          <w:sz w:val="24"/>
          <w:szCs w:val="24"/>
        </w:rPr>
        <w:t xml:space="preserve">na korytarz. Linia odbija się ostrym kątem od podłogi </w:t>
      </w:r>
      <w:r w:rsidR="00B64C48" w:rsidRPr="00291DCB">
        <w:rPr>
          <w:rFonts w:ascii="Arial" w:hAnsi="Arial" w:cs="Arial"/>
          <w:sz w:val="24"/>
          <w:szCs w:val="24"/>
        </w:rPr>
        <w:t>blisko</w:t>
      </w:r>
      <w:r w:rsidR="0096040B" w:rsidRPr="00291DCB">
        <w:rPr>
          <w:rFonts w:ascii="Arial" w:hAnsi="Arial" w:cs="Arial"/>
          <w:sz w:val="24"/>
          <w:szCs w:val="24"/>
        </w:rPr>
        <w:t xml:space="preserve"> narożnika i poziomej linii płożącej się na podłodze na początku opisu. Łuk wznosi się do przeciwnej ściany tuż nad stacją nr 4</w:t>
      </w:r>
      <w:r w:rsidR="00D9344D" w:rsidRPr="00291DCB">
        <w:rPr>
          <w:rFonts w:ascii="Arial" w:hAnsi="Arial" w:cs="Arial"/>
          <w:sz w:val="24"/>
          <w:szCs w:val="24"/>
        </w:rPr>
        <w:t xml:space="preserve"> w pomieszczeniu na wprost od wejścia.</w:t>
      </w:r>
    </w:p>
    <w:p w:rsidR="00D9344D" w:rsidRPr="00291DCB" w:rsidRDefault="00D9344D" w:rsidP="00291DCB">
      <w:pPr>
        <w:spacing w:line="360" w:lineRule="auto"/>
        <w:rPr>
          <w:rFonts w:ascii="Arial" w:hAnsi="Arial" w:cs="Arial"/>
          <w:sz w:val="24"/>
          <w:szCs w:val="24"/>
        </w:rPr>
      </w:pPr>
      <w:r w:rsidRPr="00291DCB">
        <w:rPr>
          <w:rFonts w:ascii="Arial" w:hAnsi="Arial" w:cs="Arial"/>
          <w:sz w:val="24"/>
          <w:szCs w:val="24"/>
        </w:rPr>
        <w:t>Pod kątem prostym odbija się od ściany i trafia na środek krótszej ściany na wysokości</w:t>
      </w:r>
      <w:r w:rsidR="00B64C48" w:rsidRPr="00291DCB">
        <w:rPr>
          <w:rFonts w:ascii="Arial" w:hAnsi="Arial" w:cs="Arial"/>
          <w:sz w:val="24"/>
          <w:szCs w:val="24"/>
        </w:rPr>
        <w:t xml:space="preserve"> 2,5 m</w:t>
      </w:r>
      <w:r w:rsidRPr="00291DCB">
        <w:rPr>
          <w:rFonts w:ascii="Arial" w:hAnsi="Arial" w:cs="Arial"/>
          <w:sz w:val="24"/>
          <w:szCs w:val="24"/>
        </w:rPr>
        <w:t>.</w:t>
      </w:r>
    </w:p>
    <w:p w:rsidR="00D9344D" w:rsidRPr="00291DCB" w:rsidRDefault="00D9344D" w:rsidP="00291DCB">
      <w:pPr>
        <w:spacing w:line="360" w:lineRule="auto"/>
        <w:rPr>
          <w:rFonts w:ascii="Arial" w:hAnsi="Arial" w:cs="Arial"/>
          <w:sz w:val="24"/>
          <w:szCs w:val="24"/>
        </w:rPr>
      </w:pPr>
      <w:r w:rsidRPr="00291DCB">
        <w:rPr>
          <w:rFonts w:ascii="Arial" w:hAnsi="Arial" w:cs="Arial"/>
          <w:sz w:val="24"/>
          <w:szCs w:val="24"/>
        </w:rPr>
        <w:t>Łukiem opada na podłogę mniej-więcej na środku sali. Ostrym łukiem wznosi się i opada delikatnie naprzeciwko wejścia na wystawę</w:t>
      </w:r>
      <w:r w:rsidR="00B64C48" w:rsidRPr="00291DCB">
        <w:rPr>
          <w:rFonts w:ascii="Arial" w:hAnsi="Arial" w:cs="Arial"/>
          <w:sz w:val="24"/>
          <w:szCs w:val="24"/>
        </w:rPr>
        <w:t>, blisko narożnika sali.</w:t>
      </w:r>
    </w:p>
    <w:p w:rsidR="00D9344D" w:rsidRDefault="00D9344D" w:rsidP="00291DCB">
      <w:pPr>
        <w:spacing w:line="360" w:lineRule="auto"/>
        <w:rPr>
          <w:rFonts w:ascii="Arial" w:hAnsi="Arial" w:cs="Arial"/>
          <w:sz w:val="24"/>
          <w:szCs w:val="24"/>
        </w:rPr>
      </w:pPr>
      <w:r w:rsidRPr="00291DCB">
        <w:rPr>
          <w:rFonts w:ascii="Arial" w:hAnsi="Arial" w:cs="Arial"/>
          <w:sz w:val="24"/>
          <w:szCs w:val="24"/>
        </w:rPr>
        <w:t>Krótką</w:t>
      </w:r>
      <w:r w:rsidR="00DB6BCF">
        <w:rPr>
          <w:rFonts w:ascii="Arial" w:hAnsi="Arial" w:cs="Arial"/>
          <w:sz w:val="24"/>
          <w:szCs w:val="24"/>
        </w:rPr>
        <w:t>,</w:t>
      </w:r>
      <w:r w:rsidR="00D7545B">
        <w:rPr>
          <w:rFonts w:ascii="Arial" w:hAnsi="Arial" w:cs="Arial"/>
          <w:sz w:val="24"/>
          <w:szCs w:val="24"/>
        </w:rPr>
        <w:t xml:space="preserve"> </w:t>
      </w:r>
      <w:r w:rsidR="00DB6BCF">
        <w:rPr>
          <w:rFonts w:ascii="Arial" w:hAnsi="Arial" w:cs="Arial"/>
          <w:sz w:val="24"/>
          <w:szCs w:val="24"/>
        </w:rPr>
        <w:t>niespełna</w:t>
      </w:r>
      <w:r w:rsidRPr="00291DCB">
        <w:rPr>
          <w:rFonts w:ascii="Arial" w:hAnsi="Arial" w:cs="Arial"/>
          <w:sz w:val="24"/>
          <w:szCs w:val="24"/>
        </w:rPr>
        <w:t xml:space="preserve"> jednometrową poziomą linią idzie </w:t>
      </w:r>
      <w:r w:rsidR="00B64C48" w:rsidRPr="00291DCB">
        <w:rPr>
          <w:rFonts w:ascii="Arial" w:hAnsi="Arial" w:cs="Arial"/>
          <w:sz w:val="24"/>
          <w:szCs w:val="24"/>
        </w:rPr>
        <w:t>równolegle</w:t>
      </w:r>
      <w:r w:rsidRPr="00291DCB">
        <w:rPr>
          <w:rFonts w:ascii="Arial" w:hAnsi="Arial" w:cs="Arial"/>
          <w:sz w:val="24"/>
          <w:szCs w:val="24"/>
        </w:rPr>
        <w:t xml:space="preserve"> do krótszych ścian. Wznoszącym się łukiem przechodzi </w:t>
      </w:r>
      <w:r w:rsidR="00B64C48" w:rsidRPr="00291DCB">
        <w:rPr>
          <w:rFonts w:ascii="Arial" w:hAnsi="Arial" w:cs="Arial"/>
          <w:sz w:val="24"/>
          <w:szCs w:val="24"/>
        </w:rPr>
        <w:t xml:space="preserve">przy suficie </w:t>
      </w:r>
      <w:r w:rsidRPr="00291DCB">
        <w:rPr>
          <w:rFonts w:ascii="Arial" w:hAnsi="Arial" w:cs="Arial"/>
          <w:sz w:val="24"/>
          <w:szCs w:val="24"/>
        </w:rPr>
        <w:t xml:space="preserve">do korytarza. </w:t>
      </w:r>
      <w:r w:rsidR="00B64C48" w:rsidRPr="00291DCB">
        <w:rPr>
          <w:rFonts w:ascii="Arial" w:hAnsi="Arial" w:cs="Arial"/>
          <w:sz w:val="24"/>
          <w:szCs w:val="24"/>
        </w:rPr>
        <w:t xml:space="preserve">Na wysokości </w:t>
      </w:r>
      <w:proofErr w:type="spellStart"/>
      <w:r w:rsidRPr="00291DCB">
        <w:rPr>
          <w:rFonts w:ascii="Arial" w:hAnsi="Arial" w:cs="Arial"/>
          <w:sz w:val="24"/>
          <w:szCs w:val="24"/>
        </w:rPr>
        <w:t>tyflomap</w:t>
      </w:r>
      <w:r w:rsidR="00DB6BCF">
        <w:rPr>
          <w:rFonts w:ascii="Arial" w:hAnsi="Arial" w:cs="Arial"/>
          <w:sz w:val="24"/>
          <w:szCs w:val="24"/>
        </w:rPr>
        <w:t>y</w:t>
      </w:r>
      <w:proofErr w:type="spellEnd"/>
      <w:r w:rsidRPr="00291DCB">
        <w:rPr>
          <w:rFonts w:ascii="Arial" w:hAnsi="Arial" w:cs="Arial"/>
          <w:sz w:val="24"/>
          <w:szCs w:val="24"/>
        </w:rPr>
        <w:t xml:space="preserve"> i ram</w:t>
      </w:r>
      <w:r w:rsidR="00DB6BCF">
        <w:rPr>
          <w:rFonts w:ascii="Arial" w:hAnsi="Arial" w:cs="Arial"/>
          <w:sz w:val="24"/>
          <w:szCs w:val="24"/>
        </w:rPr>
        <w:t>ek</w:t>
      </w:r>
      <w:r w:rsidRPr="00291DCB">
        <w:rPr>
          <w:rFonts w:ascii="Arial" w:hAnsi="Arial" w:cs="Arial"/>
          <w:sz w:val="24"/>
          <w:szCs w:val="24"/>
        </w:rPr>
        <w:t xml:space="preserve"> z kodami QR odsyłającymi do </w:t>
      </w:r>
      <w:proofErr w:type="spellStart"/>
      <w:r w:rsidRPr="00291DCB">
        <w:rPr>
          <w:rFonts w:ascii="Arial" w:hAnsi="Arial" w:cs="Arial"/>
          <w:sz w:val="24"/>
          <w:szCs w:val="24"/>
        </w:rPr>
        <w:t>audiodeskrypcji</w:t>
      </w:r>
      <w:proofErr w:type="spellEnd"/>
      <w:r w:rsidRPr="00291DCB">
        <w:rPr>
          <w:rFonts w:ascii="Arial" w:hAnsi="Arial" w:cs="Arial"/>
          <w:sz w:val="24"/>
          <w:szCs w:val="24"/>
        </w:rPr>
        <w:t xml:space="preserve"> </w:t>
      </w:r>
      <w:r w:rsidR="00EE3A16" w:rsidRPr="00291DCB">
        <w:rPr>
          <w:rFonts w:ascii="Arial" w:hAnsi="Arial" w:cs="Arial"/>
          <w:sz w:val="24"/>
          <w:szCs w:val="24"/>
        </w:rPr>
        <w:t>skręca gwałtownie pod kątem prostym do ściany po przeciwnej stronie, znów skręca o 90 stopnie i biegnie wzdłuż ściany do wyjścia.</w:t>
      </w:r>
    </w:p>
    <w:p w:rsidR="00D7545B" w:rsidRDefault="00D7545B" w:rsidP="00291DCB">
      <w:pPr>
        <w:spacing w:line="360" w:lineRule="auto"/>
        <w:rPr>
          <w:rFonts w:ascii="Arial" w:hAnsi="Arial" w:cs="Arial"/>
          <w:sz w:val="24"/>
          <w:szCs w:val="24"/>
        </w:rPr>
      </w:pPr>
      <w:r>
        <w:rPr>
          <w:rFonts w:ascii="Arial" w:hAnsi="Arial" w:cs="Arial"/>
          <w:sz w:val="24"/>
          <w:szCs w:val="24"/>
        </w:rPr>
        <w:t>Audiodeskrypcja: Katarzyna Mądrzycka-Adamczyk</w:t>
      </w:r>
    </w:p>
    <w:p w:rsidR="00D7545B" w:rsidRDefault="00D7545B" w:rsidP="00291DCB">
      <w:pPr>
        <w:spacing w:line="360" w:lineRule="auto"/>
        <w:rPr>
          <w:rFonts w:ascii="Arial" w:hAnsi="Arial" w:cs="Arial"/>
          <w:sz w:val="24"/>
          <w:szCs w:val="24"/>
        </w:rPr>
      </w:pPr>
      <w:r>
        <w:rPr>
          <w:rFonts w:ascii="Arial" w:hAnsi="Arial" w:cs="Arial"/>
          <w:sz w:val="24"/>
          <w:szCs w:val="24"/>
        </w:rPr>
        <w:t>Konsultacja: Magdalena Rutkowska</w:t>
      </w:r>
    </w:p>
    <w:p w:rsidR="00D7545B" w:rsidRDefault="00D7545B" w:rsidP="00291DCB">
      <w:pPr>
        <w:spacing w:line="360" w:lineRule="auto"/>
        <w:rPr>
          <w:rFonts w:ascii="Arial" w:hAnsi="Arial" w:cs="Arial"/>
          <w:sz w:val="24"/>
          <w:szCs w:val="24"/>
        </w:rPr>
      </w:pPr>
    </w:p>
    <w:p w:rsidR="00DB6BCF" w:rsidRPr="00291DCB" w:rsidRDefault="00DB6BCF" w:rsidP="00291DCB">
      <w:pPr>
        <w:spacing w:line="360" w:lineRule="auto"/>
        <w:rPr>
          <w:rFonts w:ascii="Arial" w:hAnsi="Arial" w:cs="Arial"/>
          <w:sz w:val="24"/>
          <w:szCs w:val="24"/>
        </w:rPr>
      </w:pPr>
    </w:p>
    <w:sectPr w:rsidR="00DB6BCF" w:rsidRPr="00291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DF"/>
    <w:rsid w:val="001B3A6A"/>
    <w:rsid w:val="001F4FC6"/>
    <w:rsid w:val="00291DCB"/>
    <w:rsid w:val="0037190C"/>
    <w:rsid w:val="003B61A9"/>
    <w:rsid w:val="004734F7"/>
    <w:rsid w:val="00490BD1"/>
    <w:rsid w:val="004F5E43"/>
    <w:rsid w:val="005F5D4F"/>
    <w:rsid w:val="00675C57"/>
    <w:rsid w:val="00686665"/>
    <w:rsid w:val="007669B1"/>
    <w:rsid w:val="007F1D2C"/>
    <w:rsid w:val="0096040B"/>
    <w:rsid w:val="00A530EE"/>
    <w:rsid w:val="00B64C48"/>
    <w:rsid w:val="00CA63DF"/>
    <w:rsid w:val="00D7545B"/>
    <w:rsid w:val="00D9344D"/>
    <w:rsid w:val="00DB6BCF"/>
    <w:rsid w:val="00ED698F"/>
    <w:rsid w:val="00EE3A16"/>
    <w:rsid w:val="00F12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DFC8"/>
  <w15:chartTrackingRefBased/>
  <w15:docId w15:val="{5BF0BFE2-B78B-49F5-9D6B-ADE9DD42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F5D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734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734F7"/>
    <w:rPr>
      <w:color w:val="0000FF"/>
      <w:u w:val="single"/>
    </w:rPr>
  </w:style>
  <w:style w:type="character" w:customStyle="1" w:styleId="Nagwek1Znak">
    <w:name w:val="Nagłówek 1 Znak"/>
    <w:basedOn w:val="Domylnaczcionkaakapitu"/>
    <w:link w:val="Nagwek1"/>
    <w:uiPriority w:val="9"/>
    <w:rsid w:val="005F5D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168439">
      <w:bodyDiv w:val="1"/>
      <w:marLeft w:val="0"/>
      <w:marRight w:val="0"/>
      <w:marTop w:val="0"/>
      <w:marBottom w:val="0"/>
      <w:divBdr>
        <w:top w:val="none" w:sz="0" w:space="0" w:color="auto"/>
        <w:left w:val="none" w:sz="0" w:space="0" w:color="auto"/>
        <w:bottom w:val="none" w:sz="0" w:space="0" w:color="auto"/>
        <w:right w:val="none" w:sz="0" w:space="0" w:color="auto"/>
      </w:divBdr>
      <w:divsChild>
        <w:div w:id="149365764">
          <w:marLeft w:val="0"/>
          <w:marRight w:val="0"/>
          <w:marTop w:val="0"/>
          <w:marBottom w:val="0"/>
          <w:divBdr>
            <w:top w:val="none" w:sz="0" w:space="0" w:color="auto"/>
            <w:left w:val="none" w:sz="0" w:space="0" w:color="auto"/>
            <w:bottom w:val="none" w:sz="0" w:space="0" w:color="auto"/>
            <w:right w:val="none" w:sz="0" w:space="0" w:color="auto"/>
          </w:divBdr>
          <w:divsChild>
            <w:div w:id="188837719">
              <w:marLeft w:val="0"/>
              <w:marRight w:val="0"/>
              <w:marTop w:val="0"/>
              <w:marBottom w:val="0"/>
              <w:divBdr>
                <w:top w:val="none" w:sz="0" w:space="0" w:color="auto"/>
                <w:left w:val="none" w:sz="0" w:space="0" w:color="auto"/>
                <w:bottom w:val="none" w:sz="0" w:space="0" w:color="auto"/>
                <w:right w:val="none" w:sz="0" w:space="0" w:color="auto"/>
              </w:divBdr>
              <w:divsChild>
                <w:div w:id="2032299169">
                  <w:marLeft w:val="0"/>
                  <w:marRight w:val="0"/>
                  <w:marTop w:val="0"/>
                  <w:marBottom w:val="0"/>
                  <w:divBdr>
                    <w:top w:val="none" w:sz="0" w:space="0" w:color="auto"/>
                    <w:left w:val="none" w:sz="0" w:space="0" w:color="auto"/>
                    <w:bottom w:val="none" w:sz="0" w:space="0" w:color="auto"/>
                    <w:right w:val="none" w:sz="0" w:space="0" w:color="auto"/>
                  </w:divBdr>
                  <w:divsChild>
                    <w:div w:id="8098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10023">
          <w:marLeft w:val="0"/>
          <w:marRight w:val="0"/>
          <w:marTop w:val="0"/>
          <w:marBottom w:val="0"/>
          <w:divBdr>
            <w:top w:val="none" w:sz="0" w:space="0" w:color="auto"/>
            <w:left w:val="none" w:sz="0" w:space="0" w:color="auto"/>
            <w:bottom w:val="none" w:sz="0" w:space="0" w:color="auto"/>
            <w:right w:val="none" w:sz="0" w:space="0" w:color="auto"/>
          </w:divBdr>
          <w:divsChild>
            <w:div w:id="734552805">
              <w:marLeft w:val="0"/>
              <w:marRight w:val="0"/>
              <w:marTop w:val="0"/>
              <w:marBottom w:val="0"/>
              <w:divBdr>
                <w:top w:val="none" w:sz="0" w:space="0" w:color="auto"/>
                <w:left w:val="none" w:sz="0" w:space="0" w:color="auto"/>
                <w:bottom w:val="none" w:sz="0" w:space="0" w:color="auto"/>
                <w:right w:val="none" w:sz="0" w:space="0" w:color="auto"/>
              </w:divBdr>
              <w:divsChild>
                <w:div w:id="1643731688">
                  <w:marLeft w:val="0"/>
                  <w:marRight w:val="0"/>
                  <w:marTop w:val="0"/>
                  <w:marBottom w:val="0"/>
                  <w:divBdr>
                    <w:top w:val="none" w:sz="0" w:space="0" w:color="auto"/>
                    <w:left w:val="none" w:sz="0" w:space="0" w:color="auto"/>
                    <w:bottom w:val="none" w:sz="0" w:space="0" w:color="auto"/>
                    <w:right w:val="none" w:sz="0" w:space="0" w:color="auto"/>
                  </w:divBdr>
                  <w:divsChild>
                    <w:div w:id="786579947">
                      <w:marLeft w:val="0"/>
                      <w:marRight w:val="0"/>
                      <w:marTop w:val="0"/>
                      <w:marBottom w:val="0"/>
                      <w:divBdr>
                        <w:top w:val="none" w:sz="0" w:space="0" w:color="auto"/>
                        <w:left w:val="none" w:sz="0" w:space="0" w:color="auto"/>
                        <w:bottom w:val="none" w:sz="0" w:space="0" w:color="auto"/>
                        <w:right w:val="none" w:sz="0" w:space="0" w:color="auto"/>
                      </w:divBdr>
                    </w:div>
                    <w:div w:id="19959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7973</TotalTime>
  <Pages>1</Pages>
  <Words>532</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audiodeskrypcja Pręt</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audiodeskrypcja Pręt</dc:title>
  <dc:subject/>
  <dc:creator>KMadrzycka</dc:creator>
  <cp:keywords>audiodeskrypcja, dostępność</cp:keywords>
  <dc:description/>
  <cp:lastModifiedBy>KMadrzycka</cp:lastModifiedBy>
  <cp:revision>8</cp:revision>
  <cp:lastPrinted>2022-03-02T15:57:00Z</cp:lastPrinted>
  <dcterms:created xsi:type="dcterms:W3CDTF">2022-02-25T17:02:00Z</dcterms:created>
  <dcterms:modified xsi:type="dcterms:W3CDTF">2022-03-17T08:29:00Z</dcterms:modified>
</cp:coreProperties>
</file>